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CF33" w14:textId="5D0D7B22" w:rsidR="006C17BF" w:rsidRDefault="006C17BF" w:rsidP="00473EB4">
      <w:r>
        <w:t>Course Description</w:t>
      </w:r>
      <w:r w:rsidR="009B7EF5">
        <w:t>: Women Writing Age</w:t>
      </w:r>
    </w:p>
    <w:p w14:paraId="18302F84" w14:textId="20BA6A61" w:rsidR="006C17BF" w:rsidRDefault="006C17BF" w:rsidP="00473EB4">
      <w:r>
        <w:t>Carol Christ and Susan Van Dyne</w:t>
      </w:r>
    </w:p>
    <w:p w14:paraId="6B7CEF11" w14:textId="77777777" w:rsidR="006C17BF" w:rsidRDefault="006C17BF" w:rsidP="00473EB4"/>
    <w:p w14:paraId="599FC1F4" w14:textId="028A6582" w:rsidR="00473EB4" w:rsidRDefault="00473EB4" w:rsidP="00473EB4">
      <w:r w:rsidRPr="00473EB4">
        <w:t>How do you narrate the story of women’s old age?  So many events that shape fiction—courtship, marriage, coming of age—happen to young people.  How do you write a novel—or a short story—about the later part of life</w:t>
      </w:r>
      <w:r>
        <w:t xml:space="preserve">?  We encounter </w:t>
      </w:r>
      <w:r w:rsidRPr="00473EB4">
        <w:t>failures of mind and body, grief and loss, death. </w:t>
      </w:r>
      <w:r>
        <w:t xml:space="preserve">Yet these novels also reveal resilience, humor and gestures of reparation. </w:t>
      </w:r>
      <w:r w:rsidRPr="00473EB4">
        <w:t xml:space="preserve"> In this course, we will study works by four </w:t>
      </w:r>
      <w:r w:rsidR="00F313BD">
        <w:t xml:space="preserve">prize-winning </w:t>
      </w:r>
      <w:r>
        <w:t xml:space="preserve">contemporary </w:t>
      </w:r>
      <w:r w:rsidRPr="00473EB4">
        <w:t>women writers</w:t>
      </w:r>
      <w:r w:rsidR="006C17BF">
        <w:t xml:space="preserve"> </w:t>
      </w:r>
      <w:r w:rsidRPr="00473EB4">
        <w:t>that portray women in old age.</w:t>
      </w:r>
    </w:p>
    <w:p w14:paraId="6013F926" w14:textId="77777777" w:rsidR="00F313BD" w:rsidRDefault="00F313BD" w:rsidP="00473EB4"/>
    <w:p w14:paraId="2B9976FB" w14:textId="03FE2541" w:rsidR="00F313BD" w:rsidRDefault="006C17BF" w:rsidP="00473EB4">
      <w:r>
        <w:t xml:space="preserve">We’ll choose selections from </w:t>
      </w:r>
      <w:r w:rsidR="008C3CB0">
        <w:t>these four authors and titles:</w:t>
      </w:r>
    </w:p>
    <w:p w14:paraId="126C152D" w14:textId="77777777" w:rsidR="00F313BD" w:rsidRDefault="00F313BD" w:rsidP="00473EB4"/>
    <w:p w14:paraId="41AD96D5" w14:textId="5CC4583D" w:rsidR="00F313BD" w:rsidRDefault="006C17BF" w:rsidP="00473EB4">
      <w:r>
        <w:t xml:space="preserve">Elizabeth </w:t>
      </w:r>
      <w:r w:rsidR="00F313BD">
        <w:t>Strou</w:t>
      </w:r>
      <w:r>
        <w:t xml:space="preserve">t </w:t>
      </w:r>
      <w:r w:rsidR="00F313BD" w:rsidRPr="00F313BD">
        <w:rPr>
          <w:u w:val="single"/>
        </w:rPr>
        <w:t>Olive Kittridge</w:t>
      </w:r>
    </w:p>
    <w:p w14:paraId="08183B17" w14:textId="32AD4903" w:rsidR="00F313BD" w:rsidRDefault="00F313BD" w:rsidP="00473EB4">
      <w:r>
        <w:t xml:space="preserve">Elizabeth Taylor </w:t>
      </w:r>
      <w:r w:rsidRPr="00F313BD">
        <w:rPr>
          <w:u w:val="single"/>
        </w:rPr>
        <w:t xml:space="preserve">Mrs. Palfrey at </w:t>
      </w:r>
      <w:proofErr w:type="gramStart"/>
      <w:r w:rsidRPr="00F313BD">
        <w:rPr>
          <w:u w:val="single"/>
        </w:rPr>
        <w:t>the Claremont</w:t>
      </w:r>
      <w:proofErr w:type="gramEnd"/>
    </w:p>
    <w:p w14:paraId="47D4FF93" w14:textId="6A9F49D5" w:rsidR="00F313BD" w:rsidRPr="00F313BD" w:rsidRDefault="00F313BD" w:rsidP="00473EB4">
      <w:pPr>
        <w:rPr>
          <w:u w:val="single"/>
        </w:rPr>
      </w:pPr>
      <w:r>
        <w:t xml:space="preserve">Margart Atwood, </w:t>
      </w:r>
      <w:r w:rsidRPr="00F313BD">
        <w:rPr>
          <w:u w:val="single"/>
        </w:rPr>
        <w:t>Old Babes in the Woods</w:t>
      </w:r>
    </w:p>
    <w:p w14:paraId="7400AD78" w14:textId="54C2CAB6" w:rsidR="006C17BF" w:rsidRDefault="006C17BF">
      <w:pPr>
        <w:rPr>
          <w:u w:val="single"/>
        </w:rPr>
      </w:pPr>
      <w:r w:rsidRPr="006C17BF">
        <w:t>Joanna Cannon,</w:t>
      </w:r>
      <w:r>
        <w:rPr>
          <w:u w:val="single"/>
        </w:rPr>
        <w:t xml:space="preserve"> Three Things about Elsie</w:t>
      </w:r>
    </w:p>
    <w:p w14:paraId="78FFACB6" w14:textId="2A41011B" w:rsidR="006C17BF" w:rsidRPr="006C17BF" w:rsidRDefault="006C17BF"/>
    <w:sectPr w:rsidR="006C17BF" w:rsidRPr="006C17BF" w:rsidSect="0047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B4"/>
    <w:rsid w:val="00020776"/>
    <w:rsid w:val="000E76C8"/>
    <w:rsid w:val="002067CB"/>
    <w:rsid w:val="002B1DFE"/>
    <w:rsid w:val="002F670E"/>
    <w:rsid w:val="00473EB4"/>
    <w:rsid w:val="006C17BF"/>
    <w:rsid w:val="007F23BD"/>
    <w:rsid w:val="0084117D"/>
    <w:rsid w:val="008449DE"/>
    <w:rsid w:val="008A2A0E"/>
    <w:rsid w:val="008C3CB0"/>
    <w:rsid w:val="00923E93"/>
    <w:rsid w:val="00944184"/>
    <w:rsid w:val="009B7EF5"/>
    <w:rsid w:val="009E5706"/>
    <w:rsid w:val="00DA0D7C"/>
    <w:rsid w:val="00E80571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AEEA"/>
  <w15:chartTrackingRefBased/>
  <w15:docId w15:val="{14A7C773-A79F-44F8-A7F9-F838F881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Van Dyne</dc:creator>
  <cp:keywords/>
  <dc:description/>
  <cp:lastModifiedBy>Susan Van Dyne</cp:lastModifiedBy>
  <cp:revision>2</cp:revision>
  <dcterms:created xsi:type="dcterms:W3CDTF">2025-02-03T17:22:00Z</dcterms:created>
  <dcterms:modified xsi:type="dcterms:W3CDTF">2025-02-03T17:22:00Z</dcterms:modified>
</cp:coreProperties>
</file>